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0F8D" w:rsidRDefault="00EF0F8D">
      <w:pPr>
        <w:tabs>
          <w:tab w:val="left" w:pos="5040"/>
        </w:tabs>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F8D">
        <w:tc>
          <w:tcPr>
            <w:tcW w:w="4680" w:type="dxa"/>
            <w:tcMar>
              <w:top w:w="100" w:type="dxa"/>
              <w:left w:w="100" w:type="dxa"/>
              <w:bottom w:w="100" w:type="dxa"/>
              <w:right w:w="100" w:type="dxa"/>
            </w:tcMar>
          </w:tcPr>
          <w:p w:rsidR="00EF0F8D" w:rsidRDefault="00F658E2" w:rsidP="00CC68E8">
            <w:pPr>
              <w:tabs>
                <w:tab w:val="left" w:pos="5040"/>
              </w:tabs>
              <w:spacing w:after="0"/>
            </w:pPr>
            <w:r>
              <w:rPr>
                <w:b/>
              </w:rPr>
              <w:t>Email:</w:t>
            </w:r>
            <w:r w:rsidR="00CC6204">
              <w:rPr>
                <w:b/>
              </w:rPr>
              <w:t xml:space="preserve"> </w:t>
            </w:r>
            <w:r w:rsidR="00CC68E8">
              <w:t>??</w:t>
            </w:r>
          </w:p>
        </w:tc>
        <w:tc>
          <w:tcPr>
            <w:tcW w:w="4680" w:type="dxa"/>
            <w:tcMar>
              <w:top w:w="100" w:type="dxa"/>
              <w:left w:w="100" w:type="dxa"/>
              <w:bottom w:w="100" w:type="dxa"/>
              <w:right w:w="100" w:type="dxa"/>
            </w:tcMar>
          </w:tcPr>
          <w:p w:rsidR="00EF0F8D" w:rsidRDefault="00F658E2" w:rsidP="000F2E9D">
            <w:pPr>
              <w:tabs>
                <w:tab w:val="left" w:pos="5040"/>
              </w:tabs>
              <w:spacing w:after="0"/>
            </w:pPr>
            <w:r>
              <w:rPr>
                <w:b/>
              </w:rPr>
              <w:t>Class Room:</w:t>
            </w:r>
            <w:r>
              <w:t xml:space="preserve"> </w:t>
            </w:r>
            <w:r w:rsidR="000F2E9D">
              <w:t>??</w:t>
            </w:r>
          </w:p>
        </w:tc>
      </w:tr>
      <w:tr w:rsidR="00EF0F8D">
        <w:tc>
          <w:tcPr>
            <w:tcW w:w="4680" w:type="dxa"/>
            <w:tcMar>
              <w:top w:w="100" w:type="dxa"/>
              <w:left w:w="100" w:type="dxa"/>
              <w:bottom w:w="100" w:type="dxa"/>
              <w:right w:w="100" w:type="dxa"/>
            </w:tcMar>
          </w:tcPr>
          <w:p w:rsidR="00EF0F8D" w:rsidRPr="00CC6204" w:rsidRDefault="00F658E2" w:rsidP="00CC68E8">
            <w:pPr>
              <w:tabs>
                <w:tab w:val="left" w:pos="5040"/>
              </w:tabs>
              <w:spacing w:after="0"/>
            </w:pPr>
            <w:r w:rsidRPr="00CC6204">
              <w:rPr>
                <w:b/>
              </w:rPr>
              <w:t>Office:</w:t>
            </w:r>
            <w:r w:rsidR="00CC6204" w:rsidRPr="00CC6204">
              <w:t xml:space="preserve"> </w:t>
            </w:r>
            <w:r w:rsidR="00CC68E8">
              <w:t>??</w:t>
            </w:r>
          </w:p>
        </w:tc>
        <w:tc>
          <w:tcPr>
            <w:tcW w:w="4680" w:type="dxa"/>
            <w:tcMar>
              <w:top w:w="100" w:type="dxa"/>
              <w:left w:w="100" w:type="dxa"/>
              <w:bottom w:w="100" w:type="dxa"/>
              <w:right w:w="100" w:type="dxa"/>
            </w:tcMar>
          </w:tcPr>
          <w:p w:rsidR="00EF0F8D" w:rsidRDefault="00F658E2" w:rsidP="000F2E9D">
            <w:pPr>
              <w:tabs>
                <w:tab w:val="left" w:pos="5040"/>
              </w:tabs>
              <w:spacing w:after="0"/>
            </w:pPr>
            <w:r>
              <w:rPr>
                <w:b/>
              </w:rPr>
              <w:t>Class Day/Time:</w:t>
            </w:r>
            <w:r>
              <w:t xml:space="preserve"> </w:t>
            </w:r>
            <w:r w:rsidR="000F2E9D">
              <w:t>??</w:t>
            </w:r>
          </w:p>
        </w:tc>
      </w:tr>
      <w:tr w:rsidR="00EF0F8D">
        <w:tc>
          <w:tcPr>
            <w:tcW w:w="4680" w:type="dxa"/>
            <w:tcMar>
              <w:top w:w="100" w:type="dxa"/>
              <w:left w:w="100" w:type="dxa"/>
              <w:bottom w:w="100" w:type="dxa"/>
              <w:right w:w="100" w:type="dxa"/>
            </w:tcMar>
          </w:tcPr>
          <w:p w:rsidR="00EF0F8D" w:rsidRPr="00CC6204" w:rsidRDefault="00F658E2" w:rsidP="00CC68E8">
            <w:pPr>
              <w:tabs>
                <w:tab w:val="left" w:pos="5040"/>
              </w:tabs>
              <w:spacing w:after="0"/>
            </w:pPr>
            <w:r w:rsidRPr="00CC6204">
              <w:rPr>
                <w:b/>
              </w:rPr>
              <w:t>Phone:</w:t>
            </w:r>
            <w:r w:rsidR="00CC6204" w:rsidRPr="00CC6204">
              <w:t xml:space="preserve"> </w:t>
            </w:r>
            <w:r w:rsidR="00CC68E8">
              <w:t>??</w:t>
            </w:r>
          </w:p>
        </w:tc>
        <w:tc>
          <w:tcPr>
            <w:tcW w:w="4680" w:type="dxa"/>
            <w:tcMar>
              <w:top w:w="100" w:type="dxa"/>
              <w:left w:w="100" w:type="dxa"/>
              <w:bottom w:w="100" w:type="dxa"/>
              <w:right w:w="100" w:type="dxa"/>
            </w:tcMar>
          </w:tcPr>
          <w:p w:rsidR="00EF0F8D" w:rsidRDefault="00F658E2" w:rsidP="000F2E9D">
            <w:pPr>
              <w:tabs>
                <w:tab w:val="left" w:pos="5040"/>
              </w:tabs>
              <w:spacing w:after="0"/>
            </w:pPr>
            <w:r>
              <w:rPr>
                <w:b/>
              </w:rPr>
              <w:t>Course CRN:</w:t>
            </w:r>
            <w:r>
              <w:t xml:space="preserve"> </w:t>
            </w:r>
            <w:r w:rsidR="000F2E9D">
              <w:t>??</w:t>
            </w:r>
          </w:p>
        </w:tc>
      </w:tr>
      <w:tr w:rsidR="00EF0F8D">
        <w:trPr>
          <w:trHeight w:val="460"/>
        </w:trPr>
        <w:tc>
          <w:tcPr>
            <w:tcW w:w="4680" w:type="dxa"/>
            <w:tcMar>
              <w:top w:w="100" w:type="dxa"/>
              <w:left w:w="100" w:type="dxa"/>
              <w:bottom w:w="100" w:type="dxa"/>
              <w:right w:w="100" w:type="dxa"/>
            </w:tcMar>
          </w:tcPr>
          <w:p w:rsidR="00EF0F8D" w:rsidRDefault="00F658E2">
            <w:pPr>
              <w:tabs>
                <w:tab w:val="left" w:pos="5040"/>
              </w:tabs>
            </w:pPr>
            <w:r>
              <w:rPr>
                <w:b/>
              </w:rPr>
              <w:t xml:space="preserve">Office Hours: </w:t>
            </w:r>
            <w:r>
              <w:t>??</w:t>
            </w:r>
          </w:p>
        </w:tc>
        <w:tc>
          <w:tcPr>
            <w:tcW w:w="4680" w:type="dxa"/>
            <w:tcMar>
              <w:top w:w="100" w:type="dxa"/>
              <w:left w:w="100" w:type="dxa"/>
              <w:bottom w:w="100" w:type="dxa"/>
              <w:right w:w="100" w:type="dxa"/>
            </w:tcMar>
          </w:tcPr>
          <w:p w:rsidR="00EF0F8D" w:rsidRDefault="00EF0F8D">
            <w:pPr>
              <w:widowControl w:val="0"/>
              <w:spacing w:after="0" w:line="240" w:lineRule="auto"/>
            </w:pPr>
          </w:p>
        </w:tc>
      </w:tr>
    </w:tbl>
    <w:p w:rsidR="00EF0F8D" w:rsidRDefault="00EF0F8D">
      <w:pPr>
        <w:spacing w:after="0"/>
      </w:pPr>
    </w:p>
    <w:p w:rsidR="00EF0F8D" w:rsidRDefault="00F658E2">
      <w:pPr>
        <w:spacing w:after="0"/>
      </w:pPr>
      <w:r>
        <w:rPr>
          <w:b/>
          <w:u w:val="single"/>
        </w:rPr>
        <w:t>Course Description and Objectives</w:t>
      </w:r>
      <w:r>
        <w:rPr>
          <w:u w:val="single"/>
        </w:rPr>
        <w:t>:</w:t>
      </w:r>
    </w:p>
    <w:p w:rsidR="00E76A48" w:rsidRDefault="00E76A48" w:rsidP="00E76A48">
      <w:r>
        <w:rPr>
          <w:rFonts w:ascii="Times New Roman" w:eastAsia="Times New Roman" w:hAnsi="Times New Roman" w:cs="Times New Roman"/>
        </w:rPr>
        <w:t>In this course students will learn basic Microsoft Windows 10 Operating Systems skills (including Core PC Hardware Components, Graphical User Interface, Local and Cloud File Management, Applications, Internet Browsers, Security, and key System Utilities), Google Email, Contacts, Calendar, and Drive applications, as well as introduction to Word Processing, Spreadsheet and Presentation applications.  Additionally, students will learn to create and convert documents between different format (Microsoft and Google apps).</w:t>
      </w:r>
    </w:p>
    <w:p w:rsidR="00EF0F8D" w:rsidRDefault="00F658E2">
      <w:pPr>
        <w:spacing w:after="0"/>
      </w:pPr>
      <w:r>
        <w:rPr>
          <w:b/>
          <w:u w:val="single"/>
        </w:rPr>
        <w:t>Required Course Materials:</w:t>
      </w:r>
    </w:p>
    <w:p w:rsidR="00EF0F8D" w:rsidRDefault="00F658E2">
      <w:pPr>
        <w:spacing w:after="0"/>
      </w:pPr>
      <w:r>
        <w:rPr>
          <w:rFonts w:ascii="Times New Roman" w:eastAsia="Times New Roman" w:hAnsi="Times New Roman" w:cs="Times New Roman"/>
        </w:rPr>
        <w:t xml:space="preserve">**No textbook </w:t>
      </w:r>
    </w:p>
    <w:p w:rsidR="00EF0F8D" w:rsidRDefault="00F658E2">
      <w:pPr>
        <w:spacing w:after="0"/>
      </w:pPr>
      <w:r>
        <w:rPr>
          <w:rFonts w:ascii="Times New Roman" w:eastAsia="Times New Roman" w:hAnsi="Times New Roman" w:cs="Times New Roman"/>
        </w:rPr>
        <w:t xml:space="preserve">**A minimum 2GB USB drive  </w:t>
      </w:r>
    </w:p>
    <w:p w:rsidR="00EF0F8D" w:rsidRDefault="00F658E2">
      <w:pPr>
        <w:spacing w:after="0"/>
      </w:pPr>
      <w:r>
        <w:rPr>
          <w:rFonts w:ascii="Times New Roman" w:eastAsia="Times New Roman" w:hAnsi="Times New Roman" w:cs="Times New Roman"/>
        </w:rPr>
        <w:t>**Earphones for the computer (optional)</w:t>
      </w:r>
    </w:p>
    <w:p w:rsidR="00EF0F8D" w:rsidRDefault="00EF0F8D">
      <w:pPr>
        <w:tabs>
          <w:tab w:val="left" w:pos="360"/>
        </w:tabs>
        <w:spacing w:after="0"/>
        <w:ind w:left="360" w:hanging="360"/>
      </w:pPr>
    </w:p>
    <w:p w:rsidR="00EF0F8D" w:rsidRDefault="00F658E2">
      <w:pPr>
        <w:spacing w:after="0"/>
      </w:pPr>
      <w:r>
        <w:rPr>
          <w:b/>
          <w:u w:val="single"/>
        </w:rPr>
        <w:t>Learner Outcomes:</w:t>
      </w:r>
    </w:p>
    <w:p w:rsidR="000B0801" w:rsidRPr="00775CAC" w:rsidRDefault="000B0801" w:rsidP="000B0801">
      <w:pPr>
        <w:pStyle w:val="ListParagraph"/>
        <w:numPr>
          <w:ilvl w:val="0"/>
          <w:numId w:val="14"/>
        </w:numPr>
        <w:rPr>
          <w:sz w:val="24"/>
          <w:szCs w:val="24"/>
        </w:rPr>
      </w:pPr>
      <w:r w:rsidRPr="00775CAC">
        <w:rPr>
          <w:sz w:val="24"/>
          <w:szCs w:val="24"/>
        </w:rPr>
        <w:t>Identify and describe the core hardware components</w:t>
      </w:r>
      <w:r>
        <w:rPr>
          <w:sz w:val="24"/>
          <w:szCs w:val="24"/>
        </w:rPr>
        <w:t xml:space="preserve"> of a computer.</w:t>
      </w:r>
    </w:p>
    <w:p w:rsidR="000B0801" w:rsidRPr="00775CAC" w:rsidRDefault="000B0801" w:rsidP="000B0801">
      <w:pPr>
        <w:pStyle w:val="ListParagraph"/>
        <w:numPr>
          <w:ilvl w:val="0"/>
          <w:numId w:val="14"/>
        </w:numPr>
        <w:rPr>
          <w:sz w:val="24"/>
          <w:szCs w:val="24"/>
        </w:rPr>
      </w:pPr>
      <w:r w:rsidRPr="00775CAC">
        <w:rPr>
          <w:sz w:val="24"/>
          <w:szCs w:val="24"/>
        </w:rPr>
        <w:t>Summarize the f</w:t>
      </w:r>
      <w:r>
        <w:rPr>
          <w:sz w:val="24"/>
          <w:szCs w:val="24"/>
        </w:rPr>
        <w:t>unctions of an Operating System.</w:t>
      </w:r>
    </w:p>
    <w:p w:rsidR="000B0801" w:rsidRPr="00775CAC" w:rsidRDefault="000B0801" w:rsidP="000B0801">
      <w:pPr>
        <w:pStyle w:val="ListParagraph"/>
        <w:numPr>
          <w:ilvl w:val="0"/>
          <w:numId w:val="14"/>
        </w:numPr>
        <w:rPr>
          <w:sz w:val="24"/>
          <w:szCs w:val="24"/>
        </w:rPr>
      </w:pPr>
      <w:r w:rsidRPr="00775CAC">
        <w:rPr>
          <w:sz w:val="24"/>
          <w:szCs w:val="24"/>
        </w:rPr>
        <w:t>Demonstrate basic Microsoft Windows 10 skills (</w:t>
      </w:r>
      <w:r>
        <w:rPr>
          <w:sz w:val="24"/>
          <w:szCs w:val="24"/>
        </w:rPr>
        <w:t>N</w:t>
      </w:r>
      <w:r w:rsidRPr="00775CAC">
        <w:rPr>
          <w:sz w:val="24"/>
          <w:szCs w:val="24"/>
        </w:rPr>
        <w:t xml:space="preserve">avigation, </w:t>
      </w:r>
      <w:r>
        <w:rPr>
          <w:sz w:val="24"/>
          <w:szCs w:val="24"/>
        </w:rPr>
        <w:t>L</w:t>
      </w:r>
      <w:r w:rsidRPr="00775CAC">
        <w:rPr>
          <w:sz w:val="24"/>
          <w:szCs w:val="24"/>
        </w:rPr>
        <w:t xml:space="preserve">ocal and Cloud File System, </w:t>
      </w:r>
      <w:r>
        <w:rPr>
          <w:sz w:val="24"/>
          <w:szCs w:val="24"/>
        </w:rPr>
        <w:t>K</w:t>
      </w:r>
      <w:r w:rsidRPr="00775CAC">
        <w:rPr>
          <w:sz w:val="24"/>
          <w:szCs w:val="24"/>
        </w:rPr>
        <w:t xml:space="preserve">ey </w:t>
      </w:r>
      <w:r>
        <w:rPr>
          <w:sz w:val="24"/>
          <w:szCs w:val="24"/>
        </w:rPr>
        <w:t>U</w:t>
      </w:r>
      <w:r w:rsidRPr="00775CAC">
        <w:rPr>
          <w:sz w:val="24"/>
          <w:szCs w:val="24"/>
        </w:rPr>
        <w:t xml:space="preserve">tilities, </w:t>
      </w:r>
      <w:r>
        <w:rPr>
          <w:sz w:val="24"/>
          <w:szCs w:val="24"/>
        </w:rPr>
        <w:t>Installing and R</w:t>
      </w:r>
      <w:r w:rsidRPr="00775CAC">
        <w:rPr>
          <w:sz w:val="24"/>
          <w:szCs w:val="24"/>
        </w:rPr>
        <w:t xml:space="preserve">unning </w:t>
      </w:r>
      <w:r>
        <w:rPr>
          <w:sz w:val="24"/>
          <w:szCs w:val="24"/>
        </w:rPr>
        <w:t>A</w:t>
      </w:r>
      <w:r w:rsidRPr="00775CAC">
        <w:rPr>
          <w:sz w:val="24"/>
          <w:szCs w:val="24"/>
        </w:rPr>
        <w:t>pplications)</w:t>
      </w:r>
      <w:r>
        <w:rPr>
          <w:sz w:val="24"/>
          <w:szCs w:val="24"/>
        </w:rPr>
        <w:t>.</w:t>
      </w:r>
    </w:p>
    <w:p w:rsidR="000B0801" w:rsidRPr="00775CAC" w:rsidRDefault="000B0801" w:rsidP="000B0801">
      <w:pPr>
        <w:pStyle w:val="ListParagraph"/>
        <w:numPr>
          <w:ilvl w:val="0"/>
          <w:numId w:val="14"/>
        </w:numPr>
        <w:rPr>
          <w:sz w:val="24"/>
          <w:szCs w:val="24"/>
        </w:rPr>
      </w:pPr>
      <w:r w:rsidRPr="00775CAC">
        <w:rPr>
          <w:sz w:val="24"/>
          <w:szCs w:val="24"/>
        </w:rPr>
        <w:t>Demonstrate the ability to use Gmail, Google Contacts and Calendar</w:t>
      </w:r>
      <w:r>
        <w:rPr>
          <w:sz w:val="24"/>
          <w:szCs w:val="24"/>
        </w:rPr>
        <w:t>.</w:t>
      </w:r>
    </w:p>
    <w:p w:rsidR="000B0801" w:rsidRPr="00775CAC" w:rsidRDefault="000B0801" w:rsidP="000B0801">
      <w:pPr>
        <w:pStyle w:val="ListParagraph"/>
        <w:numPr>
          <w:ilvl w:val="0"/>
          <w:numId w:val="14"/>
        </w:numPr>
        <w:rPr>
          <w:sz w:val="24"/>
          <w:szCs w:val="24"/>
        </w:rPr>
      </w:pPr>
      <w:r w:rsidRPr="00775CAC">
        <w:rPr>
          <w:sz w:val="24"/>
          <w:szCs w:val="24"/>
        </w:rPr>
        <w:t>Demonstrate understanding of Internet and WWW and the ability to use browsers, search and navigation the Internet</w:t>
      </w:r>
      <w:r>
        <w:rPr>
          <w:sz w:val="24"/>
          <w:szCs w:val="24"/>
        </w:rPr>
        <w:t>.</w:t>
      </w:r>
    </w:p>
    <w:p w:rsidR="00EF0F8D" w:rsidRDefault="000B0801" w:rsidP="00B81D45">
      <w:pPr>
        <w:pStyle w:val="ListParagraph"/>
        <w:numPr>
          <w:ilvl w:val="0"/>
          <w:numId w:val="14"/>
        </w:numPr>
        <w:spacing w:after="0"/>
      </w:pPr>
      <w:r w:rsidRPr="00775CAC">
        <w:rPr>
          <w:sz w:val="24"/>
          <w:szCs w:val="24"/>
        </w:rPr>
        <w:t>Demonstrate basic use of MS Word, Excel, PowerPoint and equivalent Google Apps</w:t>
      </w:r>
      <w:r>
        <w:rPr>
          <w:sz w:val="24"/>
          <w:szCs w:val="24"/>
        </w:rPr>
        <w:t>.</w:t>
      </w:r>
    </w:p>
    <w:p w:rsidR="00EF0F8D" w:rsidRDefault="00EF0F8D">
      <w:pPr>
        <w:spacing w:after="0"/>
      </w:pPr>
    </w:p>
    <w:p w:rsidR="00EF0F8D" w:rsidRDefault="00F658E2">
      <w:r>
        <w:br w:type="page"/>
      </w:r>
    </w:p>
    <w:p w:rsidR="005237C9" w:rsidRDefault="005237C9">
      <w:pPr>
        <w:spacing w:after="0"/>
        <w:rPr>
          <w:b/>
          <w:u w:val="single"/>
        </w:rPr>
      </w:pPr>
    </w:p>
    <w:p w:rsidR="00EF0F8D" w:rsidRDefault="00F658E2">
      <w:pPr>
        <w:spacing w:after="0"/>
      </w:pPr>
      <w:r>
        <w:rPr>
          <w:b/>
          <w:u w:val="single"/>
        </w:rPr>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tc>
          <w:tcPr>
            <w:tcW w:w="5835" w:type="dxa"/>
            <w:shd w:val="clear" w:color="auto" w:fill="999999"/>
            <w:tcMar>
              <w:top w:w="100" w:type="dxa"/>
              <w:left w:w="100" w:type="dxa"/>
              <w:bottom w:w="100" w:type="dxa"/>
              <w:right w:w="100" w:type="dxa"/>
            </w:tcMar>
          </w:tcPr>
          <w:p w:rsidR="00EF0F8D" w:rsidRDefault="00F658E2">
            <w:pPr>
              <w:widowControl w:val="0"/>
              <w:spacing w:after="0" w:line="240" w:lineRule="auto"/>
              <w:jc w:val="center"/>
            </w:pPr>
            <w:r>
              <w:rPr>
                <w:b/>
              </w:rPr>
              <w:t>Quizzes/Assignments/Exams</w:t>
            </w:r>
          </w:p>
        </w:tc>
        <w:tc>
          <w:tcPr>
            <w:tcW w:w="3525" w:type="dxa"/>
            <w:shd w:val="clear" w:color="auto" w:fill="999999"/>
            <w:tcMar>
              <w:top w:w="100" w:type="dxa"/>
              <w:left w:w="100" w:type="dxa"/>
              <w:bottom w:w="100" w:type="dxa"/>
              <w:right w:w="100" w:type="dxa"/>
            </w:tcMar>
          </w:tcPr>
          <w:p w:rsidR="00EF0F8D" w:rsidRDefault="00EC34FF" w:rsidP="00EC34FF">
            <w:pPr>
              <w:widowControl w:val="0"/>
              <w:spacing w:after="0" w:line="240" w:lineRule="auto"/>
              <w:jc w:val="center"/>
            </w:pPr>
            <w:r>
              <w:rPr>
                <w:b/>
              </w:rPr>
              <w:t>Weight</w:t>
            </w:r>
          </w:p>
        </w:tc>
      </w:tr>
      <w:tr w:rsidR="00EF0F8D">
        <w:tc>
          <w:tcPr>
            <w:tcW w:w="5835" w:type="dxa"/>
            <w:tcMar>
              <w:top w:w="100" w:type="dxa"/>
              <w:left w:w="100" w:type="dxa"/>
              <w:bottom w:w="100" w:type="dxa"/>
              <w:right w:w="100" w:type="dxa"/>
            </w:tcMar>
          </w:tcPr>
          <w:p w:rsidR="00EF0F8D" w:rsidRDefault="00F658E2" w:rsidP="00446100">
            <w:pPr>
              <w:widowControl w:val="0"/>
              <w:spacing w:after="0" w:line="240" w:lineRule="auto"/>
            </w:pPr>
            <w:r>
              <w:t>Quizzes (10 X 10 pts)</w:t>
            </w:r>
            <w:r w:rsidR="00EC34FF">
              <w:t xml:space="preserve"> </w:t>
            </w:r>
            <w:r w:rsidR="005237C9">
              <w:t xml:space="preserve">– drop lowest quiz </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20%</w:t>
            </w:r>
          </w:p>
        </w:tc>
      </w:tr>
      <w:tr w:rsidR="00EF0F8D">
        <w:tc>
          <w:tcPr>
            <w:tcW w:w="5835" w:type="dxa"/>
            <w:tcMar>
              <w:top w:w="100" w:type="dxa"/>
              <w:left w:w="100" w:type="dxa"/>
              <w:bottom w:w="100" w:type="dxa"/>
              <w:right w:w="100" w:type="dxa"/>
            </w:tcMar>
          </w:tcPr>
          <w:p w:rsidR="00EF0F8D" w:rsidRDefault="00F658E2" w:rsidP="00446100">
            <w:pPr>
              <w:widowControl w:val="0"/>
              <w:spacing w:after="0" w:line="240" w:lineRule="auto"/>
            </w:pPr>
            <w:r>
              <w:t>Assignments (10 X 10 pts)</w:t>
            </w:r>
            <w:r w:rsidR="00EC34FF">
              <w:t xml:space="preserve"> </w:t>
            </w:r>
            <w:r w:rsidR="005237C9">
              <w:t xml:space="preserve">– drop lowest assignment </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30%</w:t>
            </w:r>
          </w:p>
        </w:tc>
      </w:tr>
      <w:tr w:rsidR="00EF0F8D">
        <w:tc>
          <w:tcPr>
            <w:tcW w:w="5835" w:type="dxa"/>
            <w:tcMar>
              <w:top w:w="100" w:type="dxa"/>
              <w:left w:w="100" w:type="dxa"/>
              <w:bottom w:w="100" w:type="dxa"/>
              <w:right w:w="100" w:type="dxa"/>
            </w:tcMar>
          </w:tcPr>
          <w:p w:rsidR="00EF0F8D" w:rsidRDefault="00F658E2">
            <w:pPr>
              <w:widowControl w:val="0"/>
              <w:spacing w:after="0" w:line="240" w:lineRule="auto"/>
            </w:pPr>
            <w:r>
              <w:t>Midterm Exam:</w:t>
            </w:r>
          </w:p>
          <w:p w:rsidR="00EF0F8D" w:rsidRDefault="00F658E2">
            <w:pPr>
              <w:widowControl w:val="0"/>
              <w:numPr>
                <w:ilvl w:val="0"/>
                <w:numId w:val="6"/>
              </w:numPr>
              <w:spacing w:after="0" w:line="240" w:lineRule="auto"/>
              <w:ind w:hanging="360"/>
              <w:contextualSpacing/>
            </w:pPr>
            <w:r>
              <w:t>Multiple-choice = 25 pts</w:t>
            </w:r>
          </w:p>
          <w:p w:rsidR="00EF0F8D" w:rsidRDefault="00F658E2">
            <w:pPr>
              <w:widowControl w:val="0"/>
              <w:numPr>
                <w:ilvl w:val="0"/>
                <w:numId w:val="6"/>
              </w:numPr>
              <w:spacing w:after="0" w:line="240" w:lineRule="auto"/>
              <w:ind w:hanging="360"/>
              <w:contextualSpacing/>
            </w:pPr>
            <w:r>
              <w:t>Hands-on = 50 pts</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20%</w:t>
            </w:r>
          </w:p>
        </w:tc>
      </w:tr>
      <w:tr w:rsidR="00EF0F8D">
        <w:tc>
          <w:tcPr>
            <w:tcW w:w="5835" w:type="dxa"/>
            <w:tcMar>
              <w:top w:w="100" w:type="dxa"/>
              <w:left w:w="100" w:type="dxa"/>
              <w:bottom w:w="100" w:type="dxa"/>
              <w:right w:w="100" w:type="dxa"/>
            </w:tcMar>
          </w:tcPr>
          <w:p w:rsidR="00EF0F8D" w:rsidRDefault="00F658E2">
            <w:pPr>
              <w:widowControl w:val="0"/>
              <w:spacing w:after="0" w:line="240" w:lineRule="auto"/>
            </w:pPr>
            <w:r>
              <w:t>Final Exam:</w:t>
            </w:r>
          </w:p>
          <w:p w:rsidR="00EF0F8D" w:rsidRDefault="00F658E2">
            <w:pPr>
              <w:widowControl w:val="0"/>
              <w:numPr>
                <w:ilvl w:val="0"/>
                <w:numId w:val="12"/>
              </w:numPr>
              <w:spacing w:after="0" w:line="240" w:lineRule="auto"/>
              <w:ind w:hanging="360"/>
              <w:contextualSpacing/>
            </w:pPr>
            <w:r>
              <w:t xml:space="preserve">Multiple-choice = 25 pts </w:t>
            </w:r>
          </w:p>
          <w:p w:rsidR="00EF0F8D" w:rsidRDefault="00F658E2">
            <w:pPr>
              <w:widowControl w:val="0"/>
              <w:numPr>
                <w:ilvl w:val="0"/>
                <w:numId w:val="12"/>
              </w:numPr>
              <w:spacing w:after="0" w:line="240" w:lineRule="auto"/>
              <w:ind w:hanging="360"/>
              <w:contextualSpacing/>
            </w:pPr>
            <w:r>
              <w:t>Hands-on = 50 pts</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20%</w:t>
            </w:r>
          </w:p>
        </w:tc>
      </w:tr>
      <w:tr w:rsidR="00EC34FF">
        <w:tc>
          <w:tcPr>
            <w:tcW w:w="5835" w:type="dxa"/>
            <w:tcMar>
              <w:top w:w="100" w:type="dxa"/>
              <w:left w:w="100" w:type="dxa"/>
              <w:bottom w:w="100" w:type="dxa"/>
              <w:right w:w="100" w:type="dxa"/>
            </w:tcMar>
          </w:tcPr>
          <w:p w:rsidR="00EC34FF" w:rsidRDefault="00EC34FF" w:rsidP="00AA765D">
            <w:pPr>
              <w:widowControl w:val="0"/>
              <w:spacing w:after="0" w:line="240" w:lineRule="auto"/>
            </w:pPr>
            <w:r>
              <w:t>Participation</w:t>
            </w:r>
            <w:r w:rsidR="005237C9">
              <w:t xml:space="preserve"> (</w:t>
            </w:r>
            <w:r w:rsidR="00AA765D">
              <w:t>2</w:t>
            </w:r>
            <w:r w:rsidR="005237C9">
              <w:t>% point</w:t>
            </w:r>
            <w:r w:rsidR="00AA765D">
              <w:t>s</w:t>
            </w:r>
            <w:r w:rsidR="005237C9">
              <w:t xml:space="preserve"> for each day missed)</w:t>
            </w:r>
          </w:p>
        </w:tc>
        <w:tc>
          <w:tcPr>
            <w:tcW w:w="3525" w:type="dxa"/>
            <w:tcMar>
              <w:top w:w="100" w:type="dxa"/>
              <w:left w:w="100" w:type="dxa"/>
              <w:bottom w:w="100" w:type="dxa"/>
              <w:right w:w="100" w:type="dxa"/>
            </w:tcMar>
          </w:tcPr>
          <w:p w:rsidR="00EC34FF" w:rsidRDefault="00446100" w:rsidP="00446100">
            <w:pPr>
              <w:widowControl w:val="0"/>
              <w:spacing w:after="0" w:line="240" w:lineRule="auto"/>
              <w:jc w:val="center"/>
            </w:pPr>
            <w:r>
              <w:t>10%</w:t>
            </w:r>
          </w:p>
        </w:tc>
      </w:tr>
      <w:tr w:rsidR="005C0B4B" w:rsidTr="005C0B4B">
        <w:tc>
          <w:tcPr>
            <w:tcW w:w="583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pPr>
            <w:r>
              <w:t>TOTAL</w:t>
            </w:r>
          </w:p>
        </w:tc>
        <w:tc>
          <w:tcPr>
            <w:tcW w:w="352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jc w:val="center"/>
            </w:pPr>
            <w:r>
              <w:t>100%</w:t>
            </w:r>
          </w:p>
        </w:tc>
      </w:tr>
      <w:tr w:rsidR="005237C9" w:rsidTr="005237C9">
        <w:tc>
          <w:tcPr>
            <w:tcW w:w="5835" w:type="dxa"/>
            <w:shd w:val="clear" w:color="auto" w:fill="auto"/>
            <w:tcMar>
              <w:top w:w="100" w:type="dxa"/>
              <w:left w:w="100" w:type="dxa"/>
              <w:bottom w:w="100" w:type="dxa"/>
              <w:right w:w="100" w:type="dxa"/>
            </w:tcMar>
          </w:tcPr>
          <w:p w:rsidR="005237C9" w:rsidRPr="005237C9" w:rsidRDefault="005237C9" w:rsidP="00446100">
            <w:pPr>
              <w:widowControl w:val="0"/>
              <w:spacing w:after="0" w:line="240" w:lineRule="auto"/>
              <w:rPr>
                <w:b/>
              </w:rPr>
            </w:pPr>
            <w:r w:rsidRPr="005237C9">
              <w:rPr>
                <w:b/>
              </w:rPr>
              <w:t>Grades:</w:t>
            </w:r>
          </w:p>
          <w:p w:rsidR="005237C9" w:rsidRDefault="005237C9" w:rsidP="00446100">
            <w:pPr>
              <w:widowControl w:val="0"/>
              <w:spacing w:after="0" w:line="240" w:lineRule="auto"/>
            </w:pPr>
          </w:p>
          <w:p w:rsidR="005237C9" w:rsidRDefault="005237C9" w:rsidP="005237C9">
            <w:r w:rsidRPr="005C0B4B">
              <w:rPr>
                <w:b/>
              </w:rPr>
              <w:t>IMPORTANT:</w:t>
            </w:r>
            <w:r>
              <w:t xml:space="preserve"> A grade of “C” or higher is considered passing.</w:t>
            </w:r>
          </w:p>
          <w:p w:rsidR="005237C9" w:rsidRDefault="005237C9" w:rsidP="00446100">
            <w:pPr>
              <w:widowControl w:val="0"/>
              <w:spacing w:after="0" w:line="240" w:lineRule="auto"/>
            </w:pPr>
          </w:p>
        </w:tc>
        <w:tc>
          <w:tcPr>
            <w:tcW w:w="3525" w:type="dxa"/>
            <w:shd w:val="clear" w:color="auto" w:fill="auto"/>
            <w:tcMar>
              <w:top w:w="100" w:type="dxa"/>
              <w:left w:w="100" w:type="dxa"/>
              <w:bottom w:w="100" w:type="dxa"/>
              <w:right w:w="100" w:type="dxa"/>
            </w:tcMar>
          </w:tcPr>
          <w:p w:rsidR="005237C9" w:rsidRDefault="005237C9" w:rsidP="005237C9">
            <w:pPr>
              <w:widowControl w:val="0"/>
              <w:spacing w:after="0" w:line="240" w:lineRule="auto"/>
              <w:jc w:val="center"/>
            </w:pPr>
            <w:r>
              <w:t>A: 90-100%</w:t>
            </w:r>
          </w:p>
          <w:p w:rsidR="005237C9" w:rsidRDefault="005237C9" w:rsidP="005237C9">
            <w:pPr>
              <w:widowControl w:val="0"/>
              <w:spacing w:after="0" w:line="240" w:lineRule="auto"/>
              <w:jc w:val="center"/>
            </w:pPr>
            <w:r>
              <w:t>B: 80-89%</w:t>
            </w:r>
          </w:p>
          <w:p w:rsidR="005237C9" w:rsidRDefault="005237C9" w:rsidP="005237C9">
            <w:pPr>
              <w:widowControl w:val="0"/>
              <w:spacing w:after="0" w:line="240" w:lineRule="auto"/>
              <w:jc w:val="center"/>
            </w:pPr>
            <w:r>
              <w:t>C: 70-79%</w:t>
            </w:r>
          </w:p>
          <w:p w:rsidR="005237C9" w:rsidRDefault="005237C9" w:rsidP="005237C9">
            <w:pPr>
              <w:widowControl w:val="0"/>
              <w:spacing w:after="0" w:line="240" w:lineRule="auto"/>
              <w:jc w:val="center"/>
            </w:pPr>
            <w:r>
              <w:t>D: 60-69%</w:t>
            </w:r>
          </w:p>
          <w:p w:rsidR="005237C9" w:rsidRDefault="005237C9" w:rsidP="005237C9">
            <w:pPr>
              <w:widowControl w:val="0"/>
              <w:spacing w:after="0" w:line="240" w:lineRule="auto"/>
              <w:jc w:val="center"/>
            </w:pPr>
            <w:r>
              <w:t>F: &lt; 60%</w:t>
            </w:r>
          </w:p>
          <w:p w:rsidR="005237C9" w:rsidRDefault="005237C9" w:rsidP="005237C9">
            <w:pPr>
              <w:widowControl w:val="0"/>
              <w:spacing w:after="0" w:line="240" w:lineRule="auto"/>
              <w:jc w:val="center"/>
            </w:pPr>
          </w:p>
          <w:p w:rsidR="005237C9" w:rsidRDefault="005237C9" w:rsidP="005237C9">
            <w:pPr>
              <w:widowControl w:val="0"/>
              <w:spacing w:after="0" w:line="240" w:lineRule="auto"/>
              <w:jc w:val="center"/>
            </w:pPr>
            <w:r>
              <w:t>P: &gt;= 70%</w:t>
            </w:r>
          </w:p>
          <w:p w:rsidR="005237C9" w:rsidRDefault="005237C9" w:rsidP="005237C9">
            <w:pPr>
              <w:widowControl w:val="0"/>
              <w:spacing w:after="0" w:line="240" w:lineRule="auto"/>
              <w:jc w:val="center"/>
            </w:pPr>
            <w:r>
              <w:t>NP: &lt; 70%</w:t>
            </w:r>
          </w:p>
        </w:tc>
      </w:tr>
    </w:tbl>
    <w:p w:rsidR="00EF0F8D" w:rsidRDefault="00EF0F8D">
      <w:pPr>
        <w:spacing w:after="0"/>
      </w:pPr>
    </w:p>
    <w:p w:rsidR="00EF0F8D" w:rsidRDefault="00F658E2">
      <w:pPr>
        <w:spacing w:after="0"/>
      </w:pPr>
      <w:r>
        <w:rPr>
          <w:b/>
          <w:u w:val="single"/>
        </w:rPr>
        <w:t>Academic Honesty:</w:t>
      </w:r>
    </w:p>
    <w:p w:rsidR="00EF0F8D" w:rsidRDefault="00F658E2">
      <w:pPr>
        <w:spacing w:after="0"/>
      </w:pPr>
      <w:r>
        <w:t>Helping, or being helped by, another student during an exam will be considered a breach of academic honesty and is grounds for receiving a zero grade and/or failing the course among other possible remedies.</w:t>
      </w:r>
    </w:p>
    <w:p w:rsidR="00EF0F8D" w:rsidRDefault="00F658E2">
      <w:pPr>
        <w:spacing w:after="0"/>
        <w:jc w:val="both"/>
      </w:pPr>
      <w:r>
        <w:rPr>
          <w:b/>
        </w:rPr>
        <w:t>Classroom Conduct:</w:t>
      </w:r>
    </w:p>
    <w:p w:rsidR="00EF0F8D" w:rsidRDefault="00F658E2">
      <w:pPr>
        <w:numPr>
          <w:ilvl w:val="0"/>
          <w:numId w:val="10"/>
        </w:numPr>
        <w:spacing w:after="0"/>
        <w:ind w:hanging="360"/>
        <w:contextualSpacing/>
      </w:pPr>
      <w:r>
        <w:t>Please silence cell phones and do not use during class.</w:t>
      </w:r>
    </w:p>
    <w:p w:rsidR="00EF0F8D" w:rsidRDefault="00F658E2">
      <w:pPr>
        <w:numPr>
          <w:ilvl w:val="0"/>
          <w:numId w:val="10"/>
        </w:numPr>
        <w:spacing w:after="0"/>
        <w:ind w:hanging="360"/>
        <w:contextualSpacing/>
      </w:pPr>
      <w:r>
        <w:t>Please do not bring other electronic devices to class including laptops, iPods, iPads, etc.</w:t>
      </w:r>
    </w:p>
    <w:p w:rsidR="00EF0F8D" w:rsidRDefault="00F658E2">
      <w:pPr>
        <w:numPr>
          <w:ilvl w:val="0"/>
          <w:numId w:val="10"/>
        </w:numPr>
        <w:spacing w:after="0"/>
        <w:ind w:hanging="360"/>
        <w:contextualSpacing/>
      </w:pPr>
      <w:r>
        <w:t>No food or drink in the classroom.</w:t>
      </w:r>
    </w:p>
    <w:p w:rsidR="00EF0F8D" w:rsidRDefault="00F658E2" w:rsidP="002D0B0C">
      <w:pPr>
        <w:numPr>
          <w:ilvl w:val="0"/>
          <w:numId w:val="10"/>
        </w:numPr>
        <w:spacing w:after="0"/>
        <w:ind w:hanging="360"/>
        <w:contextualSpacing/>
      </w:pPr>
      <w:r>
        <w:t>Please respect the learning environment of others and keep distractions to a minimum.</w:t>
      </w:r>
    </w:p>
    <w:p w:rsidR="005237C9" w:rsidRDefault="005237C9">
      <w:pPr>
        <w:rPr>
          <w:b/>
          <w:u w:val="single"/>
        </w:rPr>
      </w:pPr>
      <w:r>
        <w:rPr>
          <w:b/>
          <w:u w:val="single"/>
        </w:rPr>
        <w:br w:type="page"/>
      </w:r>
    </w:p>
    <w:p w:rsidR="005237C9" w:rsidRDefault="005237C9">
      <w:pPr>
        <w:spacing w:after="0"/>
        <w:rPr>
          <w:b/>
          <w:u w:val="single"/>
        </w:rPr>
      </w:pPr>
    </w:p>
    <w:p w:rsidR="00EF0F8D" w:rsidRDefault="00F658E2">
      <w:pPr>
        <w:spacing w:after="0"/>
      </w:pPr>
      <w:r>
        <w:rPr>
          <w:b/>
          <w:u w:val="single"/>
        </w:rPr>
        <w:t>LBCC Center for Accessibility Resources:</w:t>
      </w:r>
    </w:p>
    <w:p w:rsidR="00EF0F8D" w:rsidRDefault="00F658E2">
      <w:pPr>
        <w:spacing w:after="0"/>
      </w:pPr>
      <w: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541-917-4789. If you have documented your disability, remember that you must complete a Request for Accommodations form every term in order to receive accommodations.</w:t>
      </w:r>
    </w:p>
    <w:p w:rsidR="00EF0F8D" w:rsidRDefault="00EF0F8D">
      <w:pPr>
        <w:spacing w:after="0"/>
      </w:pPr>
    </w:p>
    <w:p w:rsidR="00EF0F8D" w:rsidRDefault="00F658E2">
      <w:pPr>
        <w:spacing w:after="0"/>
      </w:pPr>
      <w:r>
        <w:rPr>
          <w:b/>
          <w:u w:val="single"/>
        </w:rPr>
        <w:t>LBCC Comprehensive Statement of Nondiscrimination:</w:t>
      </w:r>
    </w:p>
    <w:p w:rsidR="00EF0F8D" w:rsidRDefault="00F658E2">
      <w:pPr>
        <w:spacing w:after="0"/>
      </w:pPr>
      <w: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F0F8D" w:rsidRDefault="00EF0F8D">
      <w:pPr>
        <w:spacing w:after="0"/>
      </w:pPr>
    </w:p>
    <w:p w:rsidR="00EF0F8D" w:rsidRDefault="00F658E2">
      <w:pPr>
        <w:spacing w:after="0"/>
      </w:pPr>
      <w:r>
        <w:rPr>
          <w:b/>
          <w:u w:val="single"/>
        </w:rPr>
        <w:t>LBCC Statement of Inclusion:</w:t>
      </w:r>
    </w:p>
    <w:p w:rsidR="00EF0F8D" w:rsidRDefault="00F658E2">
      <w:pPr>
        <w:spacing w:after="0"/>
      </w:pPr>
      <w: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Default="00F658E2">
      <w:r>
        <w:br w:type="page"/>
      </w:r>
    </w:p>
    <w:p w:rsidR="00EF0F8D" w:rsidRDefault="00EF0F8D">
      <w:pPr>
        <w:widowControl w:val="0"/>
        <w:spacing w:after="0"/>
      </w:pP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rFonts w:ascii="Arial" w:eastAsia="Arial" w:hAnsi="Arial" w:cs="Arial"/>
                <w:sz w:val="23"/>
                <w:szCs w:val="23"/>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Due</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Week-1</w:t>
            </w:r>
          </w:p>
          <w:p w:rsidR="00EF0F8D" w:rsidRDefault="00F658E2" w:rsidP="000B0801">
            <w:pPr>
              <w:spacing w:after="0" w:line="240" w:lineRule="auto"/>
              <w:jc w:val="center"/>
            </w:pPr>
            <w:r>
              <w:rPr>
                <w:rFonts w:ascii="Times New Roman" w:eastAsia="Times New Roman" w:hAnsi="Times New Roman" w:cs="Times New Roman"/>
              </w:rPr>
              <w:t>Sept 2</w:t>
            </w:r>
            <w:r w:rsidR="000B0801">
              <w:rPr>
                <w:rFonts w:ascii="Times New Roman" w:eastAsia="Times New Roman" w:hAnsi="Times New Roman" w:cs="Times New Roman"/>
              </w:rPr>
              <w:t>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11"/>
              </w:numPr>
              <w:spacing w:after="0" w:line="240" w:lineRule="auto"/>
              <w:ind w:hanging="360"/>
              <w:contextualSpacing/>
            </w:pPr>
            <w:r>
              <w:rPr>
                <w:rFonts w:ascii="Times New Roman" w:eastAsia="Times New Roman" w:hAnsi="Times New Roman" w:cs="Times New Roman"/>
              </w:rPr>
              <w:t xml:space="preserve">Welcome, introductions, scope &amp; set clear expectations </w:t>
            </w:r>
          </w:p>
          <w:p w:rsidR="00EF0F8D" w:rsidRDefault="00F658E2">
            <w:pPr>
              <w:numPr>
                <w:ilvl w:val="0"/>
                <w:numId w:val="11"/>
              </w:numPr>
              <w:spacing w:after="0" w:line="240" w:lineRule="auto"/>
              <w:ind w:hanging="360"/>
              <w:contextualSpacing/>
            </w:pPr>
            <w:r>
              <w:rPr>
                <w:rFonts w:ascii="Times New Roman" w:eastAsia="Times New Roman" w:hAnsi="Times New Roman" w:cs="Times New Roman"/>
              </w:rPr>
              <w:t xml:space="preserve">Week-1 scope </w:t>
            </w:r>
            <w:r w:rsidR="002D6F6C">
              <w:rPr>
                <w:rFonts w:ascii="Times New Roman" w:eastAsia="Times New Roman" w:hAnsi="Times New Roman" w:cs="Times New Roman"/>
              </w:rPr>
              <w:t>= Overview</w:t>
            </w:r>
            <w:r>
              <w:rPr>
                <w:rFonts w:ascii="Times New Roman" w:eastAsia="Times New Roman" w:hAnsi="Times New Roman" w:cs="Times New Roman"/>
              </w:rPr>
              <w:t xml:space="preserve"> of computers</w:t>
            </w:r>
            <w:r w:rsidR="00117EED">
              <w:rPr>
                <w:rFonts w:ascii="Times New Roman" w:eastAsia="Times New Roman" w:hAnsi="Times New Roman" w:cs="Times New Roman"/>
              </w:rPr>
              <w:t xml:space="preserve"> (Including Hardware)</w:t>
            </w:r>
            <w:r>
              <w:rPr>
                <w:rFonts w:ascii="Times New Roman" w:eastAsia="Times New Roman" w:hAnsi="Times New Roman" w:cs="Times New Roman"/>
              </w:rPr>
              <w:t xml:space="preserve">, Operating Systems, </w:t>
            </w:r>
            <w:r w:rsidR="00117EED">
              <w:rPr>
                <w:rFonts w:ascii="Times New Roman" w:eastAsia="Times New Roman" w:hAnsi="Times New Roman" w:cs="Times New Roman"/>
              </w:rPr>
              <w:t xml:space="preserve">and </w:t>
            </w:r>
            <w:r w:rsidR="00A46C6D">
              <w:rPr>
                <w:rFonts w:ascii="Times New Roman" w:eastAsia="Times New Roman" w:hAnsi="Times New Roman" w:cs="Times New Roman"/>
              </w:rPr>
              <w:t>Applications</w:t>
            </w:r>
            <w:r w:rsidR="002D6F6C">
              <w:rPr>
                <w:rFonts w:ascii="Times New Roman" w:eastAsia="Times New Roman" w:hAnsi="Times New Roman" w:cs="Times New Roman"/>
              </w:rPr>
              <w:t>.</w:t>
            </w:r>
          </w:p>
          <w:p w:rsidR="00EF0F8D" w:rsidRDefault="00F658E2">
            <w:pPr>
              <w:numPr>
                <w:ilvl w:val="0"/>
                <w:numId w:val="11"/>
              </w:numPr>
              <w:spacing w:after="0" w:line="240" w:lineRule="auto"/>
              <w:ind w:hanging="360"/>
              <w:contextualSpacing/>
              <w:rPr>
                <w:color w:val="980000"/>
              </w:rPr>
            </w:pPr>
            <w:r>
              <w:rPr>
                <w:rFonts w:ascii="Times New Roman" w:eastAsia="Times New Roman" w:hAnsi="Times New Roman" w:cs="Times New Roman"/>
                <w:color w:val="980000"/>
              </w:rPr>
              <w:t>Week-1 quiz</w:t>
            </w:r>
          </w:p>
          <w:p w:rsidR="00EF0F8D" w:rsidRDefault="00F658E2">
            <w:pPr>
              <w:numPr>
                <w:ilvl w:val="0"/>
                <w:numId w:val="11"/>
              </w:numPr>
              <w:spacing w:after="120" w:line="240" w:lineRule="auto"/>
              <w:ind w:hanging="360"/>
              <w:contextualSpacing/>
              <w:rPr>
                <w:color w:val="980000"/>
              </w:rPr>
            </w:pPr>
            <w:r>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2</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Week-2</w:t>
            </w:r>
          </w:p>
          <w:p w:rsidR="00EF0F8D" w:rsidRDefault="00F658E2" w:rsidP="000B0801">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1"/>
              </w:numPr>
              <w:spacing w:after="0" w:line="240" w:lineRule="auto"/>
              <w:ind w:hanging="360"/>
              <w:contextualSpacing/>
            </w:pPr>
            <w:r>
              <w:rPr>
                <w:rFonts w:ascii="Times New Roman" w:eastAsia="Times New Roman" w:hAnsi="Times New Roman" w:cs="Times New Roman"/>
              </w:rPr>
              <w:t xml:space="preserve">Week-2 scope = Overview of </w:t>
            </w:r>
            <w:r w:rsidR="00D82CB1">
              <w:rPr>
                <w:rFonts w:ascii="Times New Roman" w:eastAsia="Times New Roman" w:hAnsi="Times New Roman" w:cs="Times New Roman"/>
              </w:rPr>
              <w:t xml:space="preserve">Windows 10 Operating System, File System, </w:t>
            </w:r>
            <w:r>
              <w:rPr>
                <w:rFonts w:ascii="Times New Roman" w:eastAsia="Times New Roman" w:hAnsi="Times New Roman" w:cs="Times New Roman"/>
              </w:rPr>
              <w:t>and Snipping tool</w:t>
            </w:r>
            <w:r w:rsidR="002D6F6C">
              <w:rPr>
                <w:rFonts w:ascii="Times New Roman" w:eastAsia="Times New Roman" w:hAnsi="Times New Roman" w:cs="Times New Roman"/>
              </w:rPr>
              <w:t>.</w:t>
            </w:r>
          </w:p>
          <w:p w:rsidR="00EF0F8D"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quiz</w:t>
            </w:r>
          </w:p>
          <w:p w:rsidR="00EF0F8D"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9</w:t>
            </w:r>
          </w:p>
          <w:p w:rsidR="00EF0F8D" w:rsidRDefault="00F658E2">
            <w:pPr>
              <w:spacing w:after="0" w:line="240" w:lineRule="auto"/>
              <w:jc w:val="center"/>
            </w:pPr>
            <w:r>
              <w:rPr>
                <w:rFonts w:ascii="Times New Roman" w:eastAsia="Times New Roman" w:hAnsi="Times New Roman" w:cs="Times New Roman"/>
              </w:rPr>
              <w:t xml:space="preserve">@ 11:55 PM </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Week-3</w:t>
            </w:r>
          </w:p>
          <w:p w:rsidR="00EF0F8D" w:rsidRDefault="00F658E2" w:rsidP="000B0801">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10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17EED" w:rsidRDefault="00F658E2" w:rsidP="00117EED">
            <w:pPr>
              <w:numPr>
                <w:ilvl w:val="0"/>
                <w:numId w:val="3"/>
              </w:numPr>
              <w:spacing w:after="0" w:line="240" w:lineRule="auto"/>
              <w:ind w:hanging="360"/>
              <w:contextualSpacing/>
            </w:pPr>
            <w:r>
              <w:rPr>
                <w:rFonts w:ascii="Times New Roman" w:eastAsia="Times New Roman" w:hAnsi="Times New Roman" w:cs="Times New Roman"/>
              </w:rPr>
              <w:t xml:space="preserve">Week-3 scope = Overview of </w:t>
            </w:r>
            <w:r w:rsidR="00D82CB1">
              <w:rPr>
                <w:rFonts w:ascii="Times New Roman" w:eastAsia="Times New Roman" w:hAnsi="Times New Roman" w:cs="Times New Roman"/>
              </w:rPr>
              <w:t xml:space="preserve">Computer Networks, </w:t>
            </w:r>
            <w:r w:rsidR="00771664">
              <w:rPr>
                <w:rFonts w:ascii="Times New Roman" w:eastAsia="Times New Roman" w:hAnsi="Times New Roman" w:cs="Times New Roman"/>
              </w:rPr>
              <w:t xml:space="preserve">Internet, </w:t>
            </w:r>
            <w:r w:rsidR="00D82CB1">
              <w:rPr>
                <w:rFonts w:ascii="Times New Roman" w:eastAsia="Times New Roman" w:hAnsi="Times New Roman" w:cs="Times New Roman"/>
              </w:rPr>
              <w:t xml:space="preserve">Browsers, </w:t>
            </w:r>
            <w:r w:rsidR="00117EED">
              <w:rPr>
                <w:rFonts w:ascii="Times New Roman" w:eastAsia="Times New Roman" w:hAnsi="Times New Roman" w:cs="Times New Roman"/>
              </w:rPr>
              <w:t>and Cloud Computing (Google Drive &amp; Microsoft OneDrive)</w:t>
            </w:r>
            <w:r w:rsidR="002D6F6C">
              <w:rPr>
                <w:rFonts w:ascii="Times New Roman" w:eastAsia="Times New Roman" w:hAnsi="Times New Roman" w:cs="Times New Roman"/>
              </w:rPr>
              <w:t>.</w:t>
            </w:r>
          </w:p>
          <w:p w:rsidR="00EF0F8D"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quiz</w:t>
            </w:r>
          </w:p>
          <w:p w:rsidR="00EF0F8D"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16</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Week-4</w:t>
            </w:r>
          </w:p>
          <w:p w:rsidR="00EF0F8D" w:rsidRDefault="00F658E2" w:rsidP="000B0801">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17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2"/>
              </w:numPr>
              <w:spacing w:after="0" w:line="240" w:lineRule="auto"/>
              <w:ind w:hanging="360"/>
              <w:contextualSpacing/>
            </w:pPr>
            <w:r>
              <w:rPr>
                <w:rFonts w:ascii="Times New Roman" w:eastAsia="Times New Roman" w:hAnsi="Times New Roman" w:cs="Times New Roman"/>
              </w:rPr>
              <w:t xml:space="preserve">Week-4 scope = </w:t>
            </w:r>
            <w:r w:rsidR="00D82CB1">
              <w:rPr>
                <w:rFonts w:ascii="Times New Roman" w:eastAsia="Times New Roman" w:hAnsi="Times New Roman" w:cs="Times New Roman"/>
              </w:rPr>
              <w:t xml:space="preserve">Overview of Google Gmail, Contacts, Calendar and </w:t>
            </w:r>
            <w:r w:rsidR="00117EED">
              <w:rPr>
                <w:rFonts w:ascii="Times New Roman" w:eastAsia="Times New Roman" w:hAnsi="Times New Roman" w:cs="Times New Roman"/>
              </w:rPr>
              <w:t>Deeper Dive into Google Drive &amp; OneDrive</w:t>
            </w:r>
            <w:r w:rsidR="002D6F6C">
              <w:rPr>
                <w:rFonts w:ascii="Times New Roman" w:eastAsia="Times New Roman" w:hAnsi="Times New Roman" w:cs="Times New Roman"/>
              </w:rPr>
              <w:t>.</w:t>
            </w:r>
          </w:p>
          <w:p w:rsidR="00EF0F8D" w:rsidRDefault="00F658E2">
            <w:pPr>
              <w:numPr>
                <w:ilvl w:val="0"/>
                <w:numId w:val="2"/>
              </w:numPr>
              <w:spacing w:after="0" w:line="240" w:lineRule="auto"/>
              <w:ind w:hanging="360"/>
              <w:contextualSpacing/>
              <w:rPr>
                <w:color w:val="980000"/>
              </w:rPr>
            </w:pPr>
            <w:r>
              <w:rPr>
                <w:rFonts w:ascii="Times New Roman" w:eastAsia="Times New Roman" w:hAnsi="Times New Roman" w:cs="Times New Roman"/>
                <w:color w:val="980000"/>
              </w:rPr>
              <w:t>Week-4 quiz</w:t>
            </w:r>
          </w:p>
          <w:p w:rsidR="00EF0F8D" w:rsidRDefault="00F658E2">
            <w:pPr>
              <w:numPr>
                <w:ilvl w:val="0"/>
                <w:numId w:val="2"/>
              </w:numPr>
              <w:spacing w:after="120" w:line="240" w:lineRule="auto"/>
              <w:ind w:hanging="360"/>
              <w:contextualSpacing/>
              <w:rPr>
                <w:color w:val="980000"/>
              </w:rPr>
            </w:pPr>
            <w:r>
              <w:rPr>
                <w:rFonts w:ascii="Times New Roman" w:eastAsia="Times New Roman" w:hAnsi="Times New Roman" w:cs="Times New Roman"/>
                <w:color w:val="980000"/>
              </w:rPr>
              <w:t>Week-4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23</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Week-5</w:t>
            </w:r>
          </w:p>
          <w:p w:rsidR="00EF0F8D" w:rsidRDefault="00F658E2" w:rsidP="000B0801">
            <w:pPr>
              <w:spacing w:after="0" w:line="240" w:lineRule="auto"/>
              <w:jc w:val="center"/>
            </w:pPr>
            <w:r>
              <w:rPr>
                <w:rFonts w:ascii="Times New Roman" w:eastAsia="Times New Roman" w:hAnsi="Times New Roman" w:cs="Times New Roman"/>
              </w:rPr>
              <w:t xml:space="preserve">Oct </w:t>
            </w:r>
            <w:r w:rsidR="000B0801">
              <w:rPr>
                <w:rFonts w:ascii="Times New Roman" w:eastAsia="Times New Roman" w:hAnsi="Times New Roman" w:cs="Times New Roman"/>
              </w:rPr>
              <w:t>24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3"/>
              </w:numPr>
              <w:spacing w:after="0" w:line="240" w:lineRule="auto"/>
              <w:ind w:hanging="360"/>
              <w:contextualSpacing/>
            </w:pPr>
            <w:r>
              <w:rPr>
                <w:rFonts w:ascii="Times New Roman" w:eastAsia="Times New Roman" w:hAnsi="Times New Roman" w:cs="Times New Roman"/>
              </w:rPr>
              <w:t>Week-5 scope = Overview of</w:t>
            </w:r>
            <w:r w:rsidR="00117EED">
              <w:rPr>
                <w:rFonts w:ascii="Times New Roman" w:eastAsia="Times New Roman" w:hAnsi="Times New Roman" w:cs="Times New Roman"/>
              </w:rPr>
              <w:t xml:space="preserve"> Computer</w:t>
            </w:r>
            <w:r w:rsidR="002D6F6C">
              <w:rPr>
                <w:rFonts w:ascii="Times New Roman" w:eastAsia="Times New Roman" w:hAnsi="Times New Roman" w:cs="Times New Roman"/>
              </w:rPr>
              <w:t xml:space="preserve"> </w:t>
            </w:r>
            <w:r w:rsidR="00117EED">
              <w:rPr>
                <w:rFonts w:ascii="Times New Roman" w:eastAsia="Times New Roman" w:hAnsi="Times New Roman" w:cs="Times New Roman"/>
              </w:rPr>
              <w:t>Security and Key System Utilities (Defender, Disk Cleanup, Defrag</w:t>
            </w:r>
            <w:r w:rsidR="00301F52">
              <w:rPr>
                <w:rFonts w:ascii="Times New Roman" w:eastAsia="Times New Roman" w:hAnsi="Times New Roman" w:cs="Times New Roman"/>
              </w:rPr>
              <w:t>, Task Manager</w:t>
            </w:r>
            <w:r w:rsidR="00117EED">
              <w:rPr>
                <w:rFonts w:ascii="Times New Roman" w:eastAsia="Times New Roman" w:hAnsi="Times New Roman" w:cs="Times New Roman"/>
              </w:rPr>
              <w:t xml:space="preserve"> &amp; Backup)</w:t>
            </w:r>
            <w:r w:rsidR="002D6F6C">
              <w:rPr>
                <w:rFonts w:ascii="Times New Roman" w:eastAsia="Times New Roman" w:hAnsi="Times New Roman" w:cs="Times New Roman"/>
              </w:rPr>
              <w:t>.</w:t>
            </w:r>
          </w:p>
          <w:p w:rsidR="00EF0F8D" w:rsidRDefault="00F658E2">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quiz</w:t>
            </w:r>
          </w:p>
          <w:p w:rsidR="00EF0F8D" w:rsidRPr="002D6F6C" w:rsidRDefault="00F658E2" w:rsidP="002D6F6C">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0B0801">
            <w:pPr>
              <w:spacing w:after="0" w:line="240" w:lineRule="auto"/>
              <w:jc w:val="center"/>
            </w:pPr>
            <w:r>
              <w:rPr>
                <w:rFonts w:ascii="Times New Roman" w:eastAsia="Times New Roman" w:hAnsi="Times New Roman" w:cs="Times New Roman"/>
              </w:rPr>
              <w:t>Oct 30</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Week-6</w:t>
            </w:r>
          </w:p>
          <w:p w:rsidR="00EF0F8D" w:rsidRDefault="000B0801" w:rsidP="000B0801">
            <w:pPr>
              <w:spacing w:after="0" w:line="240" w:lineRule="auto"/>
              <w:jc w:val="center"/>
            </w:pPr>
            <w:r>
              <w:rPr>
                <w:rFonts w:ascii="Times New Roman" w:eastAsia="Times New Roman" w:hAnsi="Times New Roman" w:cs="Times New Roman"/>
              </w:rPr>
              <w:t>Oct 31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E4266" w:rsidRPr="006E4266" w:rsidRDefault="006E4266">
            <w:pPr>
              <w:numPr>
                <w:ilvl w:val="0"/>
                <w:numId w:val="4"/>
              </w:numPr>
              <w:spacing w:after="0" w:line="240" w:lineRule="auto"/>
              <w:ind w:hanging="360"/>
              <w:contextualSpacing/>
              <w:rPr>
                <w:color w:val="00B050"/>
                <w:sz w:val="28"/>
                <w:szCs w:val="28"/>
              </w:rPr>
            </w:pPr>
            <w:r w:rsidRPr="006E4266">
              <w:rPr>
                <w:color w:val="00B050"/>
                <w:sz w:val="28"/>
                <w:szCs w:val="28"/>
              </w:rPr>
              <w:t>Midterm Exam (must be in class)</w:t>
            </w:r>
          </w:p>
          <w:p w:rsidR="00EF0F8D" w:rsidRDefault="00F658E2">
            <w:pPr>
              <w:numPr>
                <w:ilvl w:val="0"/>
                <w:numId w:val="4"/>
              </w:numPr>
              <w:spacing w:after="0" w:line="240" w:lineRule="auto"/>
              <w:ind w:hanging="360"/>
              <w:contextualSpacing/>
            </w:pPr>
            <w:r>
              <w:rPr>
                <w:rFonts w:ascii="Times New Roman" w:eastAsia="Times New Roman" w:hAnsi="Times New Roman" w:cs="Times New Roman"/>
              </w:rPr>
              <w:t xml:space="preserve">Week-6 scope = Overview of </w:t>
            </w:r>
            <w:r w:rsidR="004B516E">
              <w:rPr>
                <w:rFonts w:ascii="Times New Roman" w:eastAsia="Times New Roman" w:hAnsi="Times New Roman" w:cs="Times New Roman"/>
              </w:rPr>
              <w:t xml:space="preserve">Microsoft </w:t>
            </w:r>
            <w:r w:rsidR="00B56991">
              <w:rPr>
                <w:rFonts w:ascii="Times New Roman" w:eastAsia="Times New Roman" w:hAnsi="Times New Roman" w:cs="Times New Roman"/>
              </w:rPr>
              <w:t xml:space="preserve">Office Options and Microsoft </w:t>
            </w:r>
            <w:r w:rsidR="004B516E">
              <w:rPr>
                <w:rFonts w:ascii="Times New Roman" w:eastAsia="Times New Roman" w:hAnsi="Times New Roman" w:cs="Times New Roman"/>
              </w:rPr>
              <w:t>Word</w:t>
            </w:r>
            <w:r w:rsidR="002D6F6C">
              <w:rPr>
                <w:rFonts w:ascii="Times New Roman" w:eastAsia="Times New Roman" w:hAnsi="Times New Roman" w:cs="Times New Roman"/>
              </w:rPr>
              <w:t>.</w:t>
            </w:r>
          </w:p>
          <w:p w:rsidR="00EF0F8D" w:rsidRDefault="00F658E2">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quiz</w:t>
            </w:r>
          </w:p>
          <w:p w:rsidR="00EF0F8D" w:rsidRDefault="00F658E2">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 xml:space="preserve">Week-6 assignment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6</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Week-7</w:t>
            </w:r>
          </w:p>
          <w:p w:rsidR="00EF0F8D" w:rsidRDefault="00F658E2" w:rsidP="000B0801">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7"/>
              </w:numPr>
              <w:spacing w:after="0" w:line="240" w:lineRule="auto"/>
              <w:ind w:hanging="360"/>
              <w:contextualSpacing/>
            </w:pPr>
            <w:r>
              <w:rPr>
                <w:rFonts w:ascii="Times New Roman" w:eastAsia="Times New Roman" w:hAnsi="Times New Roman" w:cs="Times New Roman"/>
              </w:rPr>
              <w:t xml:space="preserve">Week-7 scope </w:t>
            </w:r>
            <w:r w:rsidR="002D6F6C">
              <w:rPr>
                <w:rFonts w:ascii="Times New Roman" w:eastAsia="Times New Roman" w:hAnsi="Times New Roman" w:cs="Times New Roman"/>
              </w:rPr>
              <w:t>= Complete Microsoft Word and Intro to Google Docs and OneDrive Word (including File Format Converting).</w:t>
            </w:r>
          </w:p>
          <w:p w:rsidR="00EF0F8D" w:rsidRDefault="00F658E2">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quiz</w:t>
            </w:r>
          </w:p>
          <w:p w:rsidR="00EF0F8D" w:rsidRDefault="00F658E2">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13</w:t>
            </w:r>
          </w:p>
          <w:p w:rsidR="00EF0F8D" w:rsidRDefault="00F658E2">
            <w:pPr>
              <w:spacing w:after="0" w:line="240" w:lineRule="auto"/>
              <w:jc w:val="center"/>
            </w:pPr>
            <w:r>
              <w:rPr>
                <w:rFonts w:ascii="Times New Roman" w:eastAsia="Times New Roman" w:hAnsi="Times New Roman" w:cs="Times New Roman"/>
              </w:rPr>
              <w:t>@ 11:55 PM</w:t>
            </w:r>
          </w:p>
        </w:tc>
      </w:tr>
      <w:tr w:rsidR="00EF0F8D">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lastRenderedPageBreak/>
              <w:t>Week-8</w:t>
            </w:r>
          </w:p>
          <w:p w:rsidR="00EF0F8D" w:rsidRDefault="00F658E2" w:rsidP="000B0801">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14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8"/>
              </w:numPr>
              <w:spacing w:after="0" w:line="240" w:lineRule="auto"/>
              <w:ind w:hanging="360"/>
              <w:contextualSpacing/>
            </w:pPr>
            <w:r>
              <w:rPr>
                <w:rFonts w:ascii="Times New Roman" w:eastAsia="Times New Roman" w:hAnsi="Times New Roman" w:cs="Times New Roman"/>
              </w:rPr>
              <w:t xml:space="preserve">Week-8 scope = </w:t>
            </w:r>
            <w:r w:rsidR="002D6F6C">
              <w:rPr>
                <w:rFonts w:ascii="Times New Roman" w:eastAsia="Times New Roman" w:hAnsi="Times New Roman" w:cs="Times New Roman"/>
              </w:rPr>
              <w:t>Overview of Microsoft Excel.</w:t>
            </w:r>
          </w:p>
          <w:p w:rsidR="00EF0F8D" w:rsidRDefault="00F658E2">
            <w:pPr>
              <w:numPr>
                <w:ilvl w:val="0"/>
                <w:numId w:val="8"/>
              </w:numPr>
              <w:spacing w:after="0" w:line="240" w:lineRule="auto"/>
              <w:ind w:hanging="360"/>
              <w:contextualSpacing/>
              <w:rPr>
                <w:color w:val="980000"/>
              </w:rPr>
            </w:pPr>
            <w:r>
              <w:rPr>
                <w:rFonts w:ascii="Times New Roman" w:eastAsia="Times New Roman" w:hAnsi="Times New Roman" w:cs="Times New Roman"/>
                <w:color w:val="980000"/>
              </w:rPr>
              <w:t>Week-8 quiz</w:t>
            </w:r>
          </w:p>
          <w:p w:rsidR="00EF0F8D" w:rsidRDefault="00F658E2">
            <w:pPr>
              <w:numPr>
                <w:ilvl w:val="0"/>
                <w:numId w:val="8"/>
              </w:numPr>
              <w:spacing w:after="120" w:line="240" w:lineRule="auto"/>
              <w:ind w:hanging="360"/>
              <w:contextualSpacing/>
              <w:rPr>
                <w:color w:val="980000"/>
              </w:rPr>
            </w:pPr>
            <w:r>
              <w:rPr>
                <w:rFonts w:ascii="Times New Roman" w:eastAsia="Times New Roman" w:hAnsi="Times New Roman" w:cs="Times New Roman"/>
                <w:color w:val="980000"/>
              </w:rPr>
              <w:t>Week-8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20</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Week-9</w:t>
            </w:r>
          </w:p>
          <w:p w:rsidR="00EF0F8D" w:rsidRDefault="00F658E2" w:rsidP="000B0801">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21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ind w:left="360"/>
              <w:jc w:val="center"/>
            </w:pPr>
            <w:r>
              <w:rPr>
                <w:rFonts w:ascii="Times New Roman" w:eastAsia="Times New Roman" w:hAnsi="Times New Roman" w:cs="Times New Roman"/>
                <w:color w:val="0000FF"/>
              </w:rPr>
              <w:t xml:space="preserve">*** Thursday Nov </w:t>
            </w:r>
            <w:r w:rsidR="00A3186C">
              <w:rPr>
                <w:rFonts w:ascii="Times New Roman" w:eastAsia="Times New Roman" w:hAnsi="Times New Roman" w:cs="Times New Roman"/>
                <w:color w:val="0000FF"/>
              </w:rPr>
              <w:t>24</w:t>
            </w:r>
            <w:r>
              <w:rPr>
                <w:rFonts w:ascii="Times New Roman" w:eastAsia="Times New Roman" w:hAnsi="Times New Roman" w:cs="Times New Roman"/>
                <w:color w:val="0000FF"/>
              </w:rPr>
              <w:t xml:space="preserve"> is Thanksgiving Day = Holiday ***</w:t>
            </w:r>
          </w:p>
          <w:p w:rsidR="00EF0F8D" w:rsidRDefault="00F658E2">
            <w:pPr>
              <w:numPr>
                <w:ilvl w:val="0"/>
                <w:numId w:val="5"/>
              </w:numPr>
              <w:spacing w:after="0" w:line="240" w:lineRule="auto"/>
              <w:ind w:hanging="360"/>
              <w:contextualSpacing/>
            </w:pPr>
            <w:r>
              <w:rPr>
                <w:rFonts w:ascii="Times New Roman" w:eastAsia="Times New Roman" w:hAnsi="Times New Roman" w:cs="Times New Roman"/>
              </w:rPr>
              <w:t xml:space="preserve">Week-9 scope = </w:t>
            </w:r>
            <w:r w:rsidR="002D6F6C">
              <w:rPr>
                <w:rFonts w:ascii="Times New Roman" w:eastAsia="Times New Roman" w:hAnsi="Times New Roman" w:cs="Times New Roman"/>
              </w:rPr>
              <w:t>Complete Microsoft Excel and Intro to Google Sheets and OneDrive Excel (including File Format Converting).</w:t>
            </w:r>
          </w:p>
          <w:p w:rsidR="00EF0F8D" w:rsidRDefault="00F658E2">
            <w:pPr>
              <w:numPr>
                <w:ilvl w:val="0"/>
                <w:numId w:val="5"/>
              </w:numPr>
              <w:spacing w:after="0" w:line="240" w:lineRule="auto"/>
              <w:ind w:hanging="360"/>
              <w:contextualSpacing/>
              <w:rPr>
                <w:color w:val="980000"/>
              </w:rPr>
            </w:pPr>
            <w:r>
              <w:rPr>
                <w:rFonts w:ascii="Times New Roman" w:eastAsia="Times New Roman" w:hAnsi="Times New Roman" w:cs="Times New Roman"/>
                <w:color w:val="980000"/>
              </w:rPr>
              <w:t>Week-9 quiz</w:t>
            </w:r>
          </w:p>
          <w:p w:rsidR="00EF0F8D" w:rsidRDefault="00F658E2">
            <w:pPr>
              <w:numPr>
                <w:ilvl w:val="0"/>
                <w:numId w:val="5"/>
              </w:numPr>
              <w:spacing w:after="120" w:line="240" w:lineRule="auto"/>
              <w:ind w:hanging="360"/>
              <w:contextualSpacing/>
              <w:rPr>
                <w:color w:val="980000"/>
              </w:rPr>
            </w:pPr>
            <w:r>
              <w:rPr>
                <w:rFonts w:ascii="Times New Roman" w:eastAsia="Times New Roman" w:hAnsi="Times New Roman" w:cs="Times New Roman"/>
                <w:color w:val="980000"/>
              </w:rPr>
              <w:t xml:space="preserve">Week-9 assignment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27</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Week-10</w:t>
            </w:r>
          </w:p>
          <w:p w:rsidR="00EF0F8D" w:rsidRDefault="00F658E2" w:rsidP="000B0801">
            <w:pPr>
              <w:spacing w:after="0" w:line="240" w:lineRule="auto"/>
              <w:jc w:val="center"/>
            </w:pPr>
            <w:r>
              <w:rPr>
                <w:rFonts w:ascii="Times New Roman" w:eastAsia="Times New Roman" w:hAnsi="Times New Roman" w:cs="Times New Roman"/>
              </w:rPr>
              <w:t xml:space="preserve">Nov </w:t>
            </w:r>
            <w:r w:rsidR="000B0801">
              <w:rPr>
                <w:rFonts w:ascii="Times New Roman" w:eastAsia="Times New Roman" w:hAnsi="Times New Roman" w:cs="Times New Roman"/>
              </w:rPr>
              <w:t>28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9"/>
              </w:numPr>
              <w:spacing w:after="0" w:line="240" w:lineRule="auto"/>
              <w:ind w:hanging="360"/>
              <w:contextualSpacing/>
            </w:pPr>
            <w:r>
              <w:rPr>
                <w:rFonts w:ascii="Times New Roman" w:eastAsia="Times New Roman" w:hAnsi="Times New Roman" w:cs="Times New Roman"/>
              </w:rPr>
              <w:t xml:space="preserve">Week-10 scope = </w:t>
            </w:r>
            <w:r w:rsidR="002D6F6C">
              <w:rPr>
                <w:rFonts w:ascii="Times New Roman" w:eastAsia="Times New Roman" w:hAnsi="Times New Roman" w:cs="Times New Roman"/>
              </w:rPr>
              <w:t>Overview of Microsoft PowerPoint and Intro to</w:t>
            </w:r>
            <w:r w:rsidR="004B516E">
              <w:rPr>
                <w:rFonts w:ascii="Times New Roman" w:eastAsia="Times New Roman" w:hAnsi="Times New Roman" w:cs="Times New Roman"/>
              </w:rPr>
              <w:t xml:space="preserve"> Google Slides and </w:t>
            </w:r>
            <w:r w:rsidR="002D6F6C">
              <w:rPr>
                <w:rFonts w:ascii="Times New Roman" w:eastAsia="Times New Roman" w:hAnsi="Times New Roman" w:cs="Times New Roman"/>
              </w:rPr>
              <w:t>OneDrive PowerPoint.</w:t>
            </w:r>
            <w:r w:rsidR="004B516E">
              <w:rPr>
                <w:rFonts w:ascii="Times New Roman" w:eastAsia="Times New Roman" w:hAnsi="Times New Roman" w:cs="Times New Roman"/>
              </w:rPr>
              <w:t xml:space="preserve"> </w:t>
            </w:r>
          </w:p>
          <w:p w:rsidR="00EF0F8D" w:rsidRDefault="00F658E2">
            <w:pPr>
              <w:numPr>
                <w:ilvl w:val="0"/>
                <w:numId w:val="9"/>
              </w:numPr>
              <w:spacing w:after="0" w:line="240" w:lineRule="auto"/>
              <w:ind w:hanging="360"/>
              <w:contextualSpacing/>
              <w:rPr>
                <w:color w:val="980000"/>
              </w:rPr>
            </w:pPr>
            <w:r>
              <w:rPr>
                <w:rFonts w:ascii="Times New Roman" w:eastAsia="Times New Roman" w:hAnsi="Times New Roman" w:cs="Times New Roman"/>
                <w:color w:val="980000"/>
              </w:rPr>
              <w:t>Week-10 quiz</w:t>
            </w:r>
          </w:p>
          <w:p w:rsidR="00EF0F8D" w:rsidRDefault="00F658E2">
            <w:pPr>
              <w:numPr>
                <w:ilvl w:val="0"/>
                <w:numId w:val="9"/>
              </w:numPr>
              <w:spacing w:after="0" w:line="240" w:lineRule="auto"/>
              <w:ind w:hanging="360"/>
              <w:contextualSpacing/>
              <w:rPr>
                <w:color w:val="980000"/>
              </w:rPr>
            </w:pPr>
            <w:bookmarkStart w:id="1" w:name="h.gjdgxs" w:colFirst="0" w:colLast="0"/>
            <w:bookmarkEnd w:id="1"/>
            <w:r>
              <w:rPr>
                <w:rFonts w:ascii="Times New Roman" w:eastAsia="Times New Roman" w:hAnsi="Times New Roman" w:cs="Times New Roman"/>
                <w:color w:val="980000"/>
              </w:rPr>
              <w:t>Week-10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 xml:space="preserve">Dec </w:t>
            </w:r>
            <w:r w:rsidR="000B0801">
              <w:rPr>
                <w:rFonts w:ascii="Times New Roman" w:eastAsia="Times New Roman" w:hAnsi="Times New Roman" w:cs="Times New Roman"/>
              </w:rPr>
              <w:t>4</w:t>
            </w:r>
          </w:p>
          <w:p w:rsidR="00EF0F8D" w:rsidRDefault="00F658E2">
            <w:pPr>
              <w:spacing w:after="0" w:line="240" w:lineRule="auto"/>
              <w:jc w:val="center"/>
            </w:pPr>
            <w:r>
              <w:rPr>
                <w:rFonts w:ascii="Times New Roman" w:eastAsia="Times New Roman" w:hAnsi="Times New Roman" w:cs="Times New Roman"/>
              </w:rPr>
              <w:t>@ 11:55 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spacing w:after="0" w:line="240" w:lineRule="auto"/>
              <w:jc w:val="center"/>
            </w:pPr>
            <w:r>
              <w:rPr>
                <w:rFonts w:ascii="Times New Roman" w:eastAsia="Times New Roman" w:hAnsi="Times New Roman" w:cs="Times New Roman"/>
              </w:rPr>
              <w:t>Week-11</w:t>
            </w:r>
          </w:p>
          <w:p w:rsidR="00EF0F8D" w:rsidRDefault="00F658E2" w:rsidP="000B0801">
            <w:pPr>
              <w:spacing w:after="0" w:line="240" w:lineRule="auto"/>
              <w:jc w:val="center"/>
            </w:pPr>
            <w:r>
              <w:rPr>
                <w:rFonts w:ascii="Times New Roman" w:eastAsia="Times New Roman" w:hAnsi="Times New Roman" w:cs="Times New Roman"/>
              </w:rPr>
              <w:t xml:space="preserve">Dec </w:t>
            </w:r>
            <w:r w:rsidR="000B0801">
              <w:rPr>
                <w:rFonts w:ascii="Times New Roman" w:eastAsia="Times New Roman" w:hAnsi="Times New Roman" w:cs="Times New Roman"/>
              </w:rPr>
              <w:t>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rsidP="00AA765D">
            <w:pPr>
              <w:numPr>
                <w:ilvl w:val="0"/>
                <w:numId w:val="9"/>
              </w:numPr>
              <w:spacing w:after="0" w:line="240" w:lineRule="auto"/>
              <w:ind w:hanging="360"/>
              <w:contextualSpacing/>
              <w:rPr>
                <w:color w:val="00B050"/>
                <w:sz w:val="28"/>
                <w:szCs w:val="28"/>
              </w:rPr>
            </w:pPr>
            <w:r>
              <w:rPr>
                <w:rFonts w:ascii="Times New Roman" w:eastAsia="Times New Roman" w:hAnsi="Times New Roman" w:cs="Times New Roman"/>
                <w:color w:val="00B050"/>
                <w:sz w:val="28"/>
                <w:szCs w:val="28"/>
              </w:rPr>
              <w:t xml:space="preserve">Final exam on </w:t>
            </w:r>
            <w:r w:rsidR="00A3186C">
              <w:rPr>
                <w:rFonts w:ascii="Times New Roman" w:eastAsia="Times New Roman" w:hAnsi="Times New Roman" w:cs="Times New Roman"/>
                <w:color w:val="00B050"/>
                <w:sz w:val="28"/>
                <w:szCs w:val="28"/>
              </w:rPr>
              <w:t>??</w:t>
            </w:r>
            <w:r>
              <w:rPr>
                <w:rFonts w:ascii="Times New Roman" w:eastAsia="Times New Roman" w:hAnsi="Times New Roman" w:cs="Times New Roman"/>
                <w:color w:val="00B050"/>
                <w:sz w:val="28"/>
                <w:szCs w:val="28"/>
              </w:rPr>
              <w:t xml:space="preserve"> Dec </w:t>
            </w:r>
            <w:r w:rsidR="00A3186C">
              <w:rPr>
                <w:rFonts w:ascii="Times New Roman" w:eastAsia="Times New Roman" w:hAnsi="Times New Roman" w:cs="Times New Roman"/>
                <w:color w:val="00B050"/>
                <w:sz w:val="28"/>
                <w:szCs w:val="28"/>
              </w:rPr>
              <w:t>??</w:t>
            </w:r>
            <w:r>
              <w:rPr>
                <w:rFonts w:ascii="Times New Roman" w:eastAsia="Times New Roman" w:hAnsi="Times New Roman" w:cs="Times New Roman"/>
                <w:color w:val="00B050"/>
                <w:sz w:val="28"/>
                <w:szCs w:val="28"/>
              </w:rPr>
              <w:t xml:space="preserve"> @ </w:t>
            </w:r>
            <w:r w:rsidR="00A3186C">
              <w:rPr>
                <w:rFonts w:ascii="Times New Roman" w:eastAsia="Times New Roman" w:hAnsi="Times New Roman" w:cs="Times New Roman"/>
                <w:color w:val="00B050"/>
                <w:sz w:val="28"/>
                <w:szCs w:val="28"/>
              </w:rPr>
              <w:t>??</w:t>
            </w:r>
            <w:r>
              <w:rPr>
                <w:rFonts w:ascii="Times New Roman" w:eastAsia="Times New Roman" w:hAnsi="Times New Roman" w:cs="Times New Roman"/>
                <w:color w:val="00B050"/>
                <w:sz w:val="28"/>
                <w:szCs w:val="28"/>
              </w:rPr>
              <w:t xml:space="preserve"> </w:t>
            </w:r>
            <w:r w:rsidR="00AA765D">
              <w:rPr>
                <w:rFonts w:ascii="Times New Roman" w:eastAsia="Times New Roman" w:hAnsi="Times New Roman" w:cs="Times New Roman"/>
                <w:color w:val="00B050"/>
                <w:sz w:val="28"/>
                <w:szCs w:val="28"/>
              </w:rPr>
              <w:t>am/pm</w:t>
            </w:r>
            <w:r>
              <w:rPr>
                <w:rFonts w:ascii="Times New Roman" w:eastAsia="Times New Roman" w:hAnsi="Times New Roman" w:cs="Times New Roman"/>
                <w:color w:val="00B050"/>
                <w:sz w:val="28"/>
                <w:szCs w:val="28"/>
              </w:rPr>
              <w:t xml:space="preserve">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EF0F8D">
            <w:pPr>
              <w:spacing w:after="0" w:line="240" w:lineRule="auto"/>
              <w:jc w:val="center"/>
            </w:pPr>
          </w:p>
        </w:tc>
      </w:tr>
    </w:tbl>
    <w:p w:rsidR="00EF0F8D" w:rsidRDefault="00EF0F8D">
      <w:pPr>
        <w:spacing w:after="0"/>
      </w:pPr>
    </w:p>
    <w:sectPr w:rsidR="00EF0F8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0E" w:rsidRDefault="00146B0E">
      <w:pPr>
        <w:spacing w:after="0" w:line="240" w:lineRule="auto"/>
      </w:pPr>
      <w:r>
        <w:separator/>
      </w:r>
    </w:p>
  </w:endnote>
  <w:endnote w:type="continuationSeparator" w:id="0">
    <w:p w:rsidR="00146B0E" w:rsidRDefault="0014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lerta">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CC68E8">
      <w:rPr>
        <w:caps/>
        <w:noProof/>
        <w:color w:val="auto"/>
      </w:rPr>
      <w:t>1</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0E" w:rsidRDefault="00146B0E">
      <w:pPr>
        <w:spacing w:after="0" w:line="240" w:lineRule="auto"/>
      </w:pPr>
      <w:r>
        <w:separator/>
      </w:r>
    </w:p>
  </w:footnote>
  <w:footnote w:type="continuationSeparator" w:id="0">
    <w:p w:rsidR="00146B0E" w:rsidRDefault="0014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5D" w:rsidRDefault="00CC68E8">
    <w:pPr>
      <w:spacing w:before="720" w:after="0" w:line="240" w:lineRule="auto"/>
      <w:jc w:val="center"/>
      <w:rPr>
        <w:rFonts w:ascii="Arial" w:eastAsia="Arial" w:hAnsi="Arial" w:cs="Arial"/>
        <w:b/>
        <w:sz w:val="28"/>
        <w:szCs w:val="28"/>
      </w:rPr>
    </w:pPr>
    <w:r>
      <w:rPr>
        <w:rFonts w:ascii="Arial" w:eastAsia="Arial" w:hAnsi="Arial" w:cs="Arial"/>
        <w:b/>
        <w:sz w:val="28"/>
        <w:szCs w:val="28"/>
      </w:rPr>
      <w:t>Instructor Name</w:t>
    </w:r>
  </w:p>
  <w:p w:rsidR="00EF0F8D" w:rsidRDefault="000F2E9D">
    <w:pPr>
      <w:spacing w:after="0" w:line="240" w:lineRule="auto"/>
      <w:jc w:val="center"/>
    </w:pPr>
    <w:r>
      <w:rPr>
        <w:rFonts w:ascii="Arial" w:eastAsia="Arial" w:hAnsi="Arial" w:cs="Arial"/>
        <w:b/>
        <w:sz w:val="28"/>
        <w:szCs w:val="28"/>
      </w:rPr>
      <w:t>C</w:t>
    </w:r>
    <w:r w:rsidR="001E5F70">
      <w:rPr>
        <w:rFonts w:ascii="Arial" w:eastAsia="Arial" w:hAnsi="Arial" w:cs="Arial"/>
        <w:b/>
        <w:sz w:val="28"/>
        <w:szCs w:val="28"/>
      </w:rPr>
      <w:t>I</w:t>
    </w:r>
    <w:r>
      <w:rPr>
        <w:rFonts w:ascii="Arial" w:eastAsia="Arial" w:hAnsi="Arial" w:cs="Arial"/>
        <w:b/>
        <w:sz w:val="28"/>
        <w:szCs w:val="28"/>
      </w:rPr>
      <w:t>S101 – Computer Fundamentals</w:t>
    </w:r>
  </w:p>
  <w:p w:rsidR="00EF0F8D" w:rsidRDefault="00F658E2">
    <w:pPr>
      <w:spacing w:after="0" w:line="240" w:lineRule="auto"/>
      <w:jc w:val="center"/>
    </w:pPr>
    <w:r>
      <w:rPr>
        <w:rFonts w:ascii="Arial" w:eastAsia="Arial" w:hAnsi="Arial" w:cs="Arial"/>
        <w:b/>
        <w:sz w:val="28"/>
        <w:szCs w:val="28"/>
      </w:rPr>
      <w:t>Fall 201</w:t>
    </w:r>
    <w:r w:rsidR="000F2E9D">
      <w:rPr>
        <w:rFonts w:ascii="Arial" w:eastAsia="Arial" w:hAnsi="Arial" w:cs="Arial"/>
        <w:b/>
        <w:sz w:val="28"/>
        <w:szCs w:val="28"/>
      </w:rPr>
      <w:t>6</w:t>
    </w:r>
    <w:r>
      <w:rPr>
        <w:rFonts w:ascii="Arial" w:eastAsia="Arial" w:hAnsi="Arial" w:cs="Arial"/>
        <w:b/>
        <w:sz w:val="28"/>
        <w:szCs w:val="28"/>
      </w:rPr>
      <w:t xml:space="preserv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7"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14"/>
  </w:num>
  <w:num w:numId="3">
    <w:abstractNumId w:val="12"/>
  </w:num>
  <w:num w:numId="4">
    <w:abstractNumId w:val="10"/>
  </w:num>
  <w:num w:numId="5">
    <w:abstractNumId w:val="3"/>
  </w:num>
  <w:num w:numId="6">
    <w:abstractNumId w:val="2"/>
  </w:num>
  <w:num w:numId="7">
    <w:abstractNumId w:val="5"/>
  </w:num>
  <w:num w:numId="8">
    <w:abstractNumId w:val="13"/>
  </w:num>
  <w:num w:numId="9">
    <w:abstractNumId w:val="9"/>
  </w:num>
  <w:num w:numId="10">
    <w:abstractNumId w:val="1"/>
  </w:num>
  <w:num w:numId="11">
    <w:abstractNumId w:val="0"/>
  </w:num>
  <w:num w:numId="12">
    <w:abstractNumId w:val="11"/>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0F8D"/>
    <w:rsid w:val="00010E33"/>
    <w:rsid w:val="000125AB"/>
    <w:rsid w:val="00073863"/>
    <w:rsid w:val="000B0801"/>
    <w:rsid w:val="000B241B"/>
    <w:rsid w:val="000F2E9D"/>
    <w:rsid w:val="00117EED"/>
    <w:rsid w:val="00146B0E"/>
    <w:rsid w:val="001E226C"/>
    <w:rsid w:val="001E5F70"/>
    <w:rsid w:val="002073F0"/>
    <w:rsid w:val="002A4DF9"/>
    <w:rsid w:val="002D6F6C"/>
    <w:rsid w:val="00301F52"/>
    <w:rsid w:val="003A2B27"/>
    <w:rsid w:val="00446100"/>
    <w:rsid w:val="004B516E"/>
    <w:rsid w:val="005237C9"/>
    <w:rsid w:val="005C0B4B"/>
    <w:rsid w:val="005D28DA"/>
    <w:rsid w:val="00624DDA"/>
    <w:rsid w:val="006E4266"/>
    <w:rsid w:val="00771664"/>
    <w:rsid w:val="007B5765"/>
    <w:rsid w:val="007D225D"/>
    <w:rsid w:val="009D2EFF"/>
    <w:rsid w:val="00A3186C"/>
    <w:rsid w:val="00A46C6D"/>
    <w:rsid w:val="00AA765D"/>
    <w:rsid w:val="00AC3C4C"/>
    <w:rsid w:val="00B56991"/>
    <w:rsid w:val="00BF308C"/>
    <w:rsid w:val="00C25C91"/>
    <w:rsid w:val="00CC6204"/>
    <w:rsid w:val="00CC68E8"/>
    <w:rsid w:val="00D108CA"/>
    <w:rsid w:val="00D82CB1"/>
    <w:rsid w:val="00E014D0"/>
    <w:rsid w:val="00E76A48"/>
    <w:rsid w:val="00EC34FF"/>
    <w:rsid w:val="00EF0F8D"/>
    <w:rsid w:val="00F6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D8F3"/>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Administrator</cp:lastModifiedBy>
  <cp:revision>20</cp:revision>
  <cp:lastPrinted>2016-02-29T19:49:00Z</cp:lastPrinted>
  <dcterms:created xsi:type="dcterms:W3CDTF">2015-08-12T20:25:00Z</dcterms:created>
  <dcterms:modified xsi:type="dcterms:W3CDTF">2016-03-10T19:12:00Z</dcterms:modified>
</cp:coreProperties>
</file>